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110E0" w:rsidRDefault="002E045A" w14:paraId="427689F2" wp14:textId="77777777">
      <w:pPr>
        <w:pStyle w:val="Tytu"/>
        <w:rPr>
          <w:sz w:val="30"/>
          <w:szCs w:val="30"/>
        </w:rPr>
      </w:pPr>
      <w:r>
        <w:rPr>
          <w:sz w:val="30"/>
          <w:szCs w:val="30"/>
        </w:rPr>
        <w:t>ROZKŁAD JAZDY AUTOBUSU NR 1</w:t>
      </w:r>
    </w:p>
    <w:p xmlns:wp14="http://schemas.microsoft.com/office/word/2010/wordml" w:rsidR="00C110E0" w:rsidP="0778D777" w:rsidRDefault="00C110E0" w14:paraId="672A6659" wp14:textId="7CE46992">
      <w:pPr>
        <w:spacing w:after="120"/>
        <w:jc w:val="center"/>
        <w:rPr>
          <w:b w:val="1"/>
          <w:bCs w:val="1"/>
          <w:sz w:val="30"/>
          <w:szCs w:val="30"/>
        </w:rPr>
      </w:pPr>
      <w:r w:rsidRPr="6A10741C" w:rsidR="002E045A">
        <w:rPr>
          <w:b w:val="1"/>
          <w:bCs w:val="1"/>
          <w:color w:val="000000" w:themeColor="text1" w:themeTint="FF" w:themeShade="FF"/>
          <w:sz w:val="30"/>
          <w:szCs w:val="30"/>
        </w:rPr>
        <w:t>od dnia</w:t>
      </w:r>
      <w:r w:rsidRPr="6A10741C" w:rsidR="00C0653A">
        <w:rPr>
          <w:b w:val="1"/>
          <w:bCs w:val="1"/>
          <w:sz w:val="30"/>
          <w:szCs w:val="30"/>
        </w:rPr>
        <w:t xml:space="preserve"> </w:t>
      </w:r>
      <w:r w:rsidRPr="6A10741C" w:rsidR="2A9A5F35">
        <w:rPr>
          <w:b w:val="1"/>
          <w:bCs w:val="1"/>
          <w:sz w:val="30"/>
          <w:szCs w:val="30"/>
        </w:rPr>
        <w:t>9 stycznia 2023</w:t>
      </w:r>
    </w:p>
    <w:p xmlns:wp14="http://schemas.microsoft.com/office/word/2010/wordml" w:rsidR="00C110E0" w:rsidRDefault="002E045A" w14:paraId="7D2D9176" wp14:textId="77777777">
      <w:pPr>
        <w:pStyle w:val="Nagwek5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Uwaga: Dziecko ma obowiązek pojawić się na przystanku autobusowym</w:t>
      </w:r>
    </w:p>
    <w:p xmlns:wp14="http://schemas.microsoft.com/office/word/2010/wordml" w:rsidR="00C110E0" w:rsidRDefault="002E045A" w14:paraId="703D847D" wp14:textId="777777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 NAJMNIEJ NA 3 MINUTY przed planowanym odjazdem autobusu !!!</w:t>
      </w:r>
    </w:p>
    <w:p xmlns:wp14="http://schemas.microsoft.com/office/word/2010/wordml" w:rsidR="00C110E0" w:rsidP="139864AC" w:rsidRDefault="00C110E0" w14:paraId="5DAB6C7B" wp14:noSpellErr="1" wp14:textId="24398772">
      <w:pPr>
        <w:pStyle w:val="Normalny"/>
        <w:jc w:val="center"/>
      </w:pPr>
    </w:p>
    <w:p w:rsidR="2DCE6D3C" w:rsidP="139864AC" w:rsidRDefault="2DCE6D3C" w14:paraId="556165A2" w14:textId="29F9B8C4">
      <w:pPr>
        <w:jc w:val="center"/>
        <w:rPr>
          <w:color w:val="000000" w:themeColor="text1" w:themeTint="FF" w:themeShade="FF"/>
        </w:rPr>
      </w:pPr>
      <w:r w:rsidRPr="139864AC" w:rsidR="2DCE6D3C">
        <w:rPr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T</w:t>
      </w:r>
      <w:r w:rsidRPr="139864AC" w:rsidR="002E045A">
        <w:rPr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elefon do opiekuna w autobusie: </w:t>
      </w:r>
      <w:r w:rsidRPr="139864AC" w:rsidR="00C0653A">
        <w:rPr>
          <w:color w:val="000000" w:themeColor="text1" w:themeTint="FF" w:themeShade="FF"/>
        </w:rPr>
        <w:t>600885149</w:t>
      </w:r>
      <w:r>
        <w:br/>
      </w:r>
    </w:p>
    <w:p w:rsidR="2E1F4716" w:rsidP="0778D777" w:rsidRDefault="2E1F4716" w14:paraId="2419DD86" w14:textId="4207DBED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0778D777" w:rsidR="2E1F471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D</w:t>
      </w:r>
      <w:r w:rsidRPr="0778D777" w:rsidR="6B0AF16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owóz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5"/>
        <w:gridCol w:w="1125"/>
      </w:tblGrid>
      <w:tr w:rsidR="0778D777" w:rsidTr="3E4E62AC" w14:paraId="783318E9">
        <w:tc>
          <w:tcPr>
            <w:tcW w:w="5625" w:type="dxa"/>
            <w:tcMar/>
            <w:vAlign w:val="top"/>
          </w:tcPr>
          <w:p w:rsidR="0778D777" w:rsidP="0778D777" w:rsidRDefault="0778D777" w14:paraId="5840E215" w14:textId="1EA28E9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78D777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Przystanek</w:t>
            </w:r>
          </w:p>
        </w:tc>
        <w:tc>
          <w:tcPr>
            <w:tcW w:w="1125" w:type="dxa"/>
            <w:tcMar/>
            <w:vAlign w:val="top"/>
          </w:tcPr>
          <w:p w:rsidR="0778D777" w:rsidP="0778D777" w:rsidRDefault="0778D777" w14:paraId="7013FC75" w14:textId="435F09F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78D777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Godz.</w:t>
            </w:r>
          </w:p>
        </w:tc>
      </w:tr>
      <w:tr w:rsidR="0778D777" w:rsidTr="3E4E62AC" w14:paraId="14C56EB3">
        <w:trPr>
          <w:trHeight w:val="600"/>
        </w:trPr>
        <w:tc>
          <w:tcPr>
            <w:tcW w:w="5625" w:type="dxa"/>
            <w:tcMar/>
            <w:vAlign w:val="top"/>
          </w:tcPr>
          <w:p w:rsidR="0778D777" w:rsidP="0778D777" w:rsidRDefault="0778D777" w14:paraId="5DF560D0" w14:textId="49A7771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78D777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Kończyce ul. Beskidzka Przyst. autobusowy</w:t>
            </w:r>
          </w:p>
        </w:tc>
        <w:tc>
          <w:tcPr>
            <w:tcW w:w="1125" w:type="dxa"/>
            <w:tcMar/>
            <w:vAlign w:val="top"/>
          </w:tcPr>
          <w:p w:rsidR="0778D777" w:rsidP="6A10741C" w:rsidRDefault="0778D777" w14:paraId="6A939B03" w14:textId="15B2F1A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A10741C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7.2</w:t>
            </w:r>
            <w:r w:rsidRPr="6A10741C" w:rsidR="19CC50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0</w:t>
            </w:r>
          </w:p>
        </w:tc>
      </w:tr>
      <w:tr w:rsidR="0778D777" w:rsidTr="3E4E62AC" w14:paraId="19891E92">
        <w:trPr>
          <w:trHeight w:val="600"/>
        </w:trPr>
        <w:tc>
          <w:tcPr>
            <w:tcW w:w="5625" w:type="dxa"/>
            <w:tcMar/>
            <w:vAlign w:val="top"/>
          </w:tcPr>
          <w:p w:rsidR="0778D777" w:rsidP="0778D777" w:rsidRDefault="0778D777" w14:paraId="305BDBF9" w14:textId="070316D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78D777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Kończyce ul. Paderewskiego/Miła Przyst.  autob.</w:t>
            </w:r>
          </w:p>
        </w:tc>
        <w:tc>
          <w:tcPr>
            <w:tcW w:w="1125" w:type="dxa"/>
            <w:tcMar/>
            <w:vAlign w:val="top"/>
          </w:tcPr>
          <w:p w:rsidR="0778D777" w:rsidP="6A10741C" w:rsidRDefault="0778D777" w14:paraId="46CFF66B" w14:textId="2B05896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A10741C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7.2</w:t>
            </w:r>
            <w:r w:rsidRPr="6A10741C" w:rsidR="0496D8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2</w:t>
            </w:r>
          </w:p>
        </w:tc>
      </w:tr>
      <w:tr w:rsidR="0778D777" w:rsidTr="3E4E62AC" w14:paraId="5BAEE332">
        <w:trPr>
          <w:trHeight w:val="600"/>
        </w:trPr>
        <w:tc>
          <w:tcPr>
            <w:tcW w:w="5625" w:type="dxa"/>
            <w:tcMar/>
            <w:vAlign w:val="top"/>
          </w:tcPr>
          <w:p w:rsidR="0778D777" w:rsidP="0778D777" w:rsidRDefault="0778D777" w14:paraId="3DF568EA" w14:textId="59340ED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78D777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Pawłów Przychodnia Przyst. autob.</w:t>
            </w:r>
          </w:p>
        </w:tc>
        <w:tc>
          <w:tcPr>
            <w:tcW w:w="1125" w:type="dxa"/>
            <w:tcMar/>
            <w:vAlign w:val="top"/>
          </w:tcPr>
          <w:p w:rsidR="0778D777" w:rsidP="6A10741C" w:rsidRDefault="0778D777" w14:paraId="6396ABCC" w14:textId="764CB6F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A10741C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7.2</w:t>
            </w:r>
            <w:r w:rsidRPr="6A10741C" w:rsidR="3B2C08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5</w:t>
            </w:r>
          </w:p>
        </w:tc>
      </w:tr>
      <w:tr w:rsidR="0778D777" w:rsidTr="3E4E62AC" w14:paraId="2A14B7DE">
        <w:trPr>
          <w:trHeight w:val="600"/>
        </w:trPr>
        <w:tc>
          <w:tcPr>
            <w:tcW w:w="5625" w:type="dxa"/>
            <w:tcMar/>
            <w:vAlign w:val="top"/>
          </w:tcPr>
          <w:p w:rsidR="0778D777" w:rsidP="0778D777" w:rsidRDefault="0778D777" w14:paraId="586C58D2" w14:textId="351DEE4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78D777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Pawłów Kościół Przyst. autobusowy</w:t>
            </w:r>
          </w:p>
        </w:tc>
        <w:tc>
          <w:tcPr>
            <w:tcW w:w="1125" w:type="dxa"/>
            <w:tcMar/>
            <w:vAlign w:val="top"/>
          </w:tcPr>
          <w:p w:rsidR="0778D777" w:rsidP="6A10741C" w:rsidRDefault="0778D777" w14:paraId="0EC32E24" w14:textId="5262F85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6A10741C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</w:t>
            </w:r>
            <w:r w:rsidRPr="6A10741C" w:rsidR="37DA47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28</w:t>
            </w:r>
          </w:p>
        </w:tc>
      </w:tr>
      <w:tr w:rsidR="0778D777" w:rsidTr="3E4E62AC" w14:paraId="6614518E">
        <w:trPr>
          <w:trHeight w:val="600"/>
        </w:trPr>
        <w:tc>
          <w:tcPr>
            <w:tcW w:w="5625" w:type="dxa"/>
            <w:tcMar/>
            <w:vAlign w:val="top"/>
          </w:tcPr>
          <w:p w:rsidR="0778D777" w:rsidP="0778D777" w:rsidRDefault="0778D777" w14:paraId="1506EC69" w14:textId="510BFBF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78D777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Lompy Przyst. autobusowy</w:t>
            </w:r>
          </w:p>
        </w:tc>
        <w:tc>
          <w:tcPr>
            <w:tcW w:w="1125" w:type="dxa"/>
            <w:tcMar/>
            <w:vAlign w:val="top"/>
          </w:tcPr>
          <w:p w:rsidR="0778D777" w:rsidP="6A10741C" w:rsidRDefault="0778D777" w14:paraId="727AB358" w14:textId="14B596C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A10741C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7.3</w:t>
            </w:r>
            <w:r w:rsidRPr="6A10741C" w:rsidR="285ABB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0</w:t>
            </w:r>
          </w:p>
        </w:tc>
      </w:tr>
      <w:tr w:rsidR="0778D777" w:rsidTr="3E4E62AC" w14:paraId="03C2FD7C">
        <w:trPr>
          <w:trHeight w:val="600"/>
        </w:trPr>
        <w:tc>
          <w:tcPr>
            <w:tcW w:w="5625" w:type="dxa"/>
            <w:tcMar/>
            <w:vAlign w:val="top"/>
          </w:tcPr>
          <w:p w:rsidR="0778D777" w:rsidP="0B3AD539" w:rsidRDefault="0778D777" w14:paraId="33E41DB1" w14:textId="147DA91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B3AD539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Korczoka</w:t>
            </w:r>
            <w:proofErr w:type="spellEnd"/>
            <w:r w:rsidRPr="0B3AD539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  <w:r w:rsidRPr="0B3AD539" w:rsidR="0716DE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ING</w:t>
            </w:r>
            <w:r w:rsidRPr="0B3AD539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  <w:r w:rsidRPr="0B3AD539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Przyst. autobusowy</w:t>
            </w:r>
          </w:p>
        </w:tc>
        <w:tc>
          <w:tcPr>
            <w:tcW w:w="1125" w:type="dxa"/>
            <w:tcMar/>
            <w:vAlign w:val="top"/>
          </w:tcPr>
          <w:p w:rsidR="0778D777" w:rsidP="6A10741C" w:rsidRDefault="0778D777" w14:paraId="21D8D1D6" w14:textId="1B82B7C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A10741C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</w:t>
            </w:r>
            <w:r w:rsidRPr="6A10741C" w:rsidR="790B49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36</w:t>
            </w:r>
          </w:p>
        </w:tc>
      </w:tr>
      <w:tr w:rsidR="0778D777" w:rsidTr="3E4E62AC" w14:paraId="6A191457">
        <w:trPr>
          <w:trHeight w:val="600"/>
        </w:trPr>
        <w:tc>
          <w:tcPr>
            <w:tcW w:w="5625" w:type="dxa"/>
            <w:tcMar/>
            <w:vAlign w:val="top"/>
          </w:tcPr>
          <w:p w:rsidR="0778D777" w:rsidP="6A10741C" w:rsidRDefault="0778D777" w14:paraId="26DB6A9C" w14:textId="6FBE5B9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6A10741C" w:rsidR="305743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Al.</w:t>
            </w:r>
            <w:r w:rsidRPr="6A10741C" w:rsidR="305743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Korfantego (</w:t>
            </w:r>
            <w:proofErr w:type="spellStart"/>
            <w:r w:rsidRPr="6A10741C" w:rsidR="305743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Aldi</w:t>
            </w:r>
            <w:proofErr w:type="spellEnd"/>
            <w:r w:rsidRPr="6A10741C" w:rsidR="305743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) - </w:t>
            </w:r>
            <w:proofErr w:type="spellStart"/>
            <w:r w:rsidRPr="6A10741C" w:rsidR="305743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</w:t>
            </w:r>
            <w:proofErr w:type="spellEnd"/>
            <w:r w:rsidRPr="6A10741C" w:rsidR="305743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. autobusowy</w:t>
            </w:r>
          </w:p>
        </w:tc>
        <w:tc>
          <w:tcPr>
            <w:tcW w:w="1125" w:type="dxa"/>
            <w:tcMar/>
            <w:vAlign w:val="top"/>
          </w:tcPr>
          <w:p w:rsidR="0778D777" w:rsidP="6A10741C" w:rsidRDefault="0778D777" w14:paraId="1A909B4A" w14:textId="0D65D5F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6A10741C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</w:t>
            </w:r>
            <w:r w:rsidRPr="6A10741C" w:rsidR="731421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48</w:t>
            </w:r>
          </w:p>
        </w:tc>
      </w:tr>
      <w:tr w:rsidR="6A10741C" w:rsidTr="3E4E62AC" w14:paraId="0EB66F3C">
        <w:trPr>
          <w:trHeight w:val="600"/>
        </w:trPr>
        <w:tc>
          <w:tcPr>
            <w:tcW w:w="5625" w:type="dxa"/>
            <w:tcMar/>
            <w:vAlign w:val="top"/>
          </w:tcPr>
          <w:p w:rsidR="731421EF" w:rsidP="6A10741C" w:rsidRDefault="731421EF" w14:paraId="213835DE" w14:textId="1CDE7FBD">
            <w:pPr>
              <w:pStyle w:val="ListParagraph"/>
              <w:numPr>
                <w:ilvl w:val="0"/>
                <w:numId w:val="3"/>
              </w:numPr>
              <w:spacing w:line="276" w:lineRule="auto"/>
              <w:rPr/>
            </w:pPr>
            <w:r w:rsidRPr="0F9DCB10" w:rsidR="1312CB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Bruno – </w:t>
            </w:r>
            <w:proofErr w:type="spellStart"/>
            <w:r w:rsidRPr="0F9DCB10" w:rsidR="1312CB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</w:t>
            </w:r>
            <w:proofErr w:type="spellEnd"/>
            <w:r w:rsidRPr="0F9DCB10" w:rsidR="1312CB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. </w:t>
            </w:r>
            <w:r w:rsidRPr="0F9DCB10" w:rsidR="782E72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A</w:t>
            </w:r>
            <w:r w:rsidRPr="0F9DCB10" w:rsidR="1312CB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utobusowy</w:t>
            </w:r>
          </w:p>
        </w:tc>
        <w:tc>
          <w:tcPr>
            <w:tcW w:w="1125" w:type="dxa"/>
            <w:tcMar/>
            <w:vAlign w:val="top"/>
          </w:tcPr>
          <w:p w:rsidR="731421EF" w:rsidP="6A10741C" w:rsidRDefault="731421EF" w14:paraId="3D20A6DC" w14:textId="1EF0F697">
            <w:pPr>
              <w:pStyle w:val="Normalny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6A10741C" w:rsidR="731421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7.50</w:t>
            </w:r>
          </w:p>
        </w:tc>
      </w:tr>
      <w:tr w:rsidR="6A10741C" w:rsidTr="3E4E62AC" w14:paraId="483483ED">
        <w:trPr>
          <w:trHeight w:val="600"/>
        </w:trPr>
        <w:tc>
          <w:tcPr>
            <w:tcW w:w="5625" w:type="dxa"/>
            <w:tcMar/>
            <w:vAlign w:val="top"/>
          </w:tcPr>
          <w:p w:rsidR="731421EF" w:rsidP="0F9DCB10" w:rsidRDefault="731421EF" w14:paraId="5194E4A8" w14:textId="5F512B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F9DCB10" w:rsidR="1312CB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Heweliusza – </w:t>
            </w:r>
            <w:r w:rsidRPr="0F9DCB10" w:rsidR="1312CB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</w:t>
            </w:r>
            <w:r w:rsidRPr="0F9DCB10" w:rsidR="1312CB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. </w:t>
            </w:r>
            <w:r w:rsidRPr="0F9DCB10" w:rsidR="529B8C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a</w:t>
            </w:r>
            <w:r w:rsidRPr="0F9DCB10" w:rsidR="1312CB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utobusowy</w:t>
            </w:r>
          </w:p>
        </w:tc>
        <w:tc>
          <w:tcPr>
            <w:tcW w:w="1125" w:type="dxa"/>
            <w:tcMar/>
            <w:vAlign w:val="top"/>
          </w:tcPr>
          <w:p w:rsidR="731421EF" w:rsidP="6A10741C" w:rsidRDefault="731421EF" w14:paraId="32D70013" w14:textId="635FF6FB">
            <w:pPr>
              <w:pStyle w:val="Normalny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6A10741C" w:rsidR="731421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7.52</w:t>
            </w:r>
          </w:p>
        </w:tc>
      </w:tr>
      <w:tr w:rsidR="6A10741C" w:rsidTr="3E4E62AC" w14:paraId="3B2C0F51">
        <w:trPr>
          <w:trHeight w:val="600"/>
        </w:trPr>
        <w:tc>
          <w:tcPr>
            <w:tcW w:w="5625" w:type="dxa"/>
            <w:tcMar/>
            <w:vAlign w:val="top"/>
          </w:tcPr>
          <w:p w:rsidR="731421EF" w:rsidP="6A10741C" w:rsidRDefault="731421EF" w14:paraId="1FDB24F7" w14:textId="4010A51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6A10741C" w:rsidR="731421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Nowodworska – Przyst. autobusowy</w:t>
            </w:r>
          </w:p>
        </w:tc>
        <w:tc>
          <w:tcPr>
            <w:tcW w:w="1125" w:type="dxa"/>
            <w:tcMar/>
            <w:vAlign w:val="top"/>
          </w:tcPr>
          <w:p w:rsidR="731421EF" w:rsidP="6A10741C" w:rsidRDefault="731421EF" w14:paraId="1EFE6AB8" w14:textId="49DFF333">
            <w:pPr>
              <w:pStyle w:val="Normalny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6A10741C" w:rsidR="731421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7.54</w:t>
            </w:r>
          </w:p>
        </w:tc>
      </w:tr>
      <w:tr w:rsidR="6A10741C" w:rsidTr="3E4E62AC" w14:paraId="2DFB77F6">
        <w:trPr>
          <w:trHeight w:val="600"/>
        </w:trPr>
        <w:tc>
          <w:tcPr>
            <w:tcW w:w="5625" w:type="dxa"/>
            <w:tcMar/>
            <w:vAlign w:val="top"/>
          </w:tcPr>
          <w:p w:rsidR="731421EF" w:rsidP="6A10741C" w:rsidRDefault="731421EF" w14:paraId="65D281E3" w14:textId="6BE4620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6A10741C" w:rsidR="731421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11-listopada – </w:t>
            </w:r>
            <w:r w:rsidRPr="6A10741C" w:rsidR="731421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</w:t>
            </w:r>
            <w:r w:rsidRPr="6A10741C" w:rsidR="731421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. autobusowy</w:t>
            </w:r>
          </w:p>
        </w:tc>
        <w:tc>
          <w:tcPr>
            <w:tcW w:w="1125" w:type="dxa"/>
            <w:tcMar/>
            <w:vAlign w:val="top"/>
          </w:tcPr>
          <w:p w:rsidR="731421EF" w:rsidP="6A10741C" w:rsidRDefault="731421EF" w14:paraId="70BF0E1F" w14:textId="52655E9C">
            <w:pPr>
              <w:pStyle w:val="Normalny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6A10741C" w:rsidR="731421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7.56</w:t>
            </w:r>
          </w:p>
        </w:tc>
      </w:tr>
      <w:tr w:rsidR="0778D777" w:rsidTr="3E4E62AC" w14:paraId="6171FF26">
        <w:trPr>
          <w:trHeight w:val="600"/>
        </w:trPr>
        <w:tc>
          <w:tcPr>
            <w:tcW w:w="5625" w:type="dxa"/>
            <w:tcMar/>
            <w:vAlign w:val="top"/>
          </w:tcPr>
          <w:p w:rsidR="0778D777" w:rsidP="3E4E62AC" w:rsidRDefault="0778D777" w14:paraId="6E4A150D" w14:textId="738D7A2E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200" w:afterAutospacing="off" w:line="276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E4E62AC" w:rsidR="24EC3B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Szkoła</w:t>
            </w:r>
          </w:p>
        </w:tc>
        <w:tc>
          <w:tcPr>
            <w:tcW w:w="1125" w:type="dxa"/>
            <w:tcMar/>
            <w:vAlign w:val="top"/>
          </w:tcPr>
          <w:p w:rsidR="0778D777" w:rsidP="6A10741C" w:rsidRDefault="0778D777" w14:paraId="743EA8A4" w14:textId="4FB92DF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A10741C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8.0</w:t>
            </w:r>
            <w:r w:rsidRPr="6A10741C" w:rsidR="03B9D4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0</w:t>
            </w:r>
          </w:p>
        </w:tc>
      </w:tr>
    </w:tbl>
    <w:p w:rsidR="0778D777" w:rsidP="0778D777" w:rsidRDefault="0778D777" w14:paraId="4EF7746C" w14:textId="24031D7B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w:rsidR="56FF8C9A" w:rsidP="0778D777" w:rsidRDefault="56FF8C9A" w14:paraId="75E8185D" w14:textId="521A9C73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0778D777" w:rsidR="56FF8C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Autobus 1 - odwóz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5"/>
        <w:gridCol w:w="1125"/>
      </w:tblGrid>
      <w:tr w:rsidR="0778D777" w:rsidTr="0B3AD539" w14:paraId="6AE4DFF9">
        <w:tc>
          <w:tcPr>
            <w:tcW w:w="5625" w:type="dxa"/>
            <w:tcMar/>
            <w:vAlign w:val="top"/>
          </w:tcPr>
          <w:p w:rsidR="0778D777" w:rsidP="0778D777" w:rsidRDefault="0778D777" w14:paraId="76E9FDBD" w14:textId="0C71F5E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78D777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Przystanek</w:t>
            </w:r>
          </w:p>
        </w:tc>
        <w:tc>
          <w:tcPr>
            <w:tcW w:w="1125" w:type="dxa"/>
            <w:tcMar/>
            <w:vAlign w:val="top"/>
          </w:tcPr>
          <w:p w:rsidR="0778D777" w:rsidP="0778D777" w:rsidRDefault="0778D777" w14:paraId="745B25DE" w14:textId="505ECE7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78D777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Godz.</w:t>
            </w:r>
          </w:p>
        </w:tc>
      </w:tr>
      <w:tr w:rsidR="0778D777" w:rsidTr="0B3AD539" w14:paraId="52A8275C">
        <w:tc>
          <w:tcPr>
            <w:tcW w:w="5625" w:type="dxa"/>
            <w:tcMar/>
            <w:vAlign w:val="top"/>
          </w:tcPr>
          <w:p w:rsidR="0778D777" w:rsidP="0778D777" w:rsidRDefault="0778D777" w14:paraId="78CAD291" w14:textId="1EC6AB1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78D777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Szkoła</w:t>
            </w:r>
          </w:p>
        </w:tc>
        <w:tc>
          <w:tcPr>
            <w:tcW w:w="1125" w:type="dxa"/>
            <w:tcMar/>
            <w:vAlign w:val="top"/>
          </w:tcPr>
          <w:p w:rsidR="0778D777" w:rsidP="0778D777" w:rsidRDefault="0778D777" w14:paraId="4532D1F9" w14:textId="2663E99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78D777" w:rsidR="0778D7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14.55</w:t>
            </w:r>
          </w:p>
        </w:tc>
      </w:tr>
      <w:tr w:rsidR="0778D777" w:rsidTr="0B3AD539" w14:paraId="647D50F9">
        <w:tc>
          <w:tcPr>
            <w:tcW w:w="5625" w:type="dxa"/>
            <w:tcMar/>
            <w:vAlign w:val="top"/>
          </w:tcPr>
          <w:p w:rsidR="0778D777" w:rsidP="0F9DCB10" w:rsidRDefault="0778D777" w14:paraId="0C8BB85D" w14:textId="5CB1A29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F9DCB10" w:rsidR="4198F6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11-go Listopada</w:t>
            </w:r>
          </w:p>
        </w:tc>
        <w:tc>
          <w:tcPr>
            <w:tcW w:w="1125" w:type="dxa"/>
            <w:tcMar/>
            <w:vAlign w:val="top"/>
          </w:tcPr>
          <w:p w:rsidR="0778D777" w:rsidP="0F9DCB10" w:rsidRDefault="0778D777" w14:paraId="6BAAB6F3" w14:textId="1CBABAA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9DCB10" w:rsidR="574BC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14.5</w:t>
            </w:r>
            <w:r w:rsidRPr="0F9DCB10" w:rsidR="5CED46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</w:t>
            </w:r>
          </w:p>
        </w:tc>
      </w:tr>
      <w:tr w:rsidR="0778D777" w:rsidTr="0B3AD539" w14:paraId="1BC54371">
        <w:tc>
          <w:tcPr>
            <w:tcW w:w="5625" w:type="dxa"/>
            <w:tcMar/>
            <w:vAlign w:val="top"/>
          </w:tcPr>
          <w:p w:rsidR="0778D777" w:rsidP="0F9DCB10" w:rsidRDefault="0778D777" w14:paraId="5C6DFBB4" w14:textId="67C1F3F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F9DCB10" w:rsidR="2643BD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Nowodworska </w:t>
            </w:r>
            <w:r w:rsidRPr="0F9DCB10" w:rsidR="3A5844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- </w:t>
            </w:r>
            <w:r w:rsidRPr="0F9DCB10" w:rsidR="2643BD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Przyst. autobusowy</w:t>
            </w:r>
          </w:p>
        </w:tc>
        <w:tc>
          <w:tcPr>
            <w:tcW w:w="1125" w:type="dxa"/>
            <w:tcMar/>
            <w:vAlign w:val="top"/>
          </w:tcPr>
          <w:p w:rsidR="0778D777" w:rsidP="0F9DCB10" w:rsidRDefault="0778D777" w14:paraId="6861D736" w14:textId="788C560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9DCB10" w:rsidR="574BC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15.0</w:t>
            </w:r>
            <w:r w:rsidRPr="0F9DCB10" w:rsidR="2B4D78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0</w:t>
            </w:r>
          </w:p>
        </w:tc>
      </w:tr>
      <w:tr w:rsidR="0778D777" w:rsidTr="0B3AD539" w14:paraId="32280B0C">
        <w:tc>
          <w:tcPr>
            <w:tcW w:w="5625" w:type="dxa"/>
            <w:tcMar/>
            <w:vAlign w:val="top"/>
          </w:tcPr>
          <w:p w:rsidR="0778D777" w:rsidP="0F9DCB10" w:rsidRDefault="0778D777" w14:paraId="20B7E2DA" w14:textId="05207CFD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F9DCB10" w:rsidR="45BED6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Heweliusza </w:t>
            </w:r>
            <w:r w:rsidRPr="0F9DCB10" w:rsidR="2DB088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- </w:t>
            </w:r>
            <w:r w:rsidRPr="0F9DCB10" w:rsidR="45BED6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Przyst. autobusowy</w:t>
            </w:r>
          </w:p>
        </w:tc>
        <w:tc>
          <w:tcPr>
            <w:tcW w:w="1125" w:type="dxa"/>
            <w:tcMar/>
            <w:vAlign w:val="top"/>
          </w:tcPr>
          <w:p w:rsidR="0778D777" w:rsidP="0F9DCB10" w:rsidRDefault="0778D777" w14:paraId="05BFDBAC" w14:textId="2843402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F9DCB10" w:rsidR="574BC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</w:t>
            </w:r>
            <w:r w:rsidRPr="0F9DCB10" w:rsidR="48BC7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03</w:t>
            </w:r>
          </w:p>
        </w:tc>
      </w:tr>
      <w:tr w:rsidR="0F9DCB10" w:rsidTr="0B3AD539" w14:paraId="3ED0C3C3">
        <w:trPr>
          <w:trHeight w:val="510"/>
        </w:trPr>
        <w:tc>
          <w:tcPr>
            <w:tcW w:w="5625" w:type="dxa"/>
            <w:tcMar/>
            <w:vAlign w:val="top"/>
          </w:tcPr>
          <w:p w:rsidR="23CE5F3C" w:rsidP="0F9DCB10" w:rsidRDefault="23CE5F3C" w14:paraId="70779402" w14:textId="3A8DE15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F9DCB10" w:rsidR="23CE5F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Bruno – Przyst. autobusowy</w:t>
            </w:r>
          </w:p>
        </w:tc>
        <w:tc>
          <w:tcPr>
            <w:tcW w:w="1125" w:type="dxa"/>
            <w:tcMar/>
            <w:vAlign w:val="top"/>
          </w:tcPr>
          <w:p w:rsidR="419D6B60" w:rsidP="0F9DCB10" w:rsidRDefault="419D6B60" w14:paraId="27271541" w14:textId="36793033">
            <w:pPr>
              <w:pStyle w:val="Normalny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F9DCB10" w:rsidR="419D6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15.05</w:t>
            </w:r>
          </w:p>
        </w:tc>
      </w:tr>
      <w:tr w:rsidR="0F9DCB10" w:rsidTr="0B3AD539" w14:paraId="396D508D">
        <w:trPr>
          <w:trHeight w:val="540"/>
        </w:trPr>
        <w:tc>
          <w:tcPr>
            <w:tcW w:w="5625" w:type="dxa"/>
            <w:tcMar/>
            <w:vAlign w:val="top"/>
          </w:tcPr>
          <w:p w:rsidR="23CE5F3C" w:rsidP="0F9DCB10" w:rsidRDefault="23CE5F3C" w14:paraId="1A44D118" w14:textId="3B726AE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proofErr w:type="spellStart"/>
            <w:r w:rsidRPr="0F9DCB10" w:rsidR="23CE5F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Al..Korfantego</w:t>
            </w:r>
            <w:proofErr w:type="spellEnd"/>
            <w:r w:rsidRPr="0F9DCB10" w:rsidR="23CE5F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0F9DCB10" w:rsidR="23CE5F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Aldi</w:t>
            </w:r>
            <w:proofErr w:type="spellEnd"/>
            <w:r w:rsidRPr="0F9DCB10" w:rsidR="085C7E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) - Przyst. autobusowy</w:t>
            </w:r>
          </w:p>
        </w:tc>
        <w:tc>
          <w:tcPr>
            <w:tcW w:w="1125" w:type="dxa"/>
            <w:tcMar/>
            <w:vAlign w:val="top"/>
          </w:tcPr>
          <w:p w:rsidR="31F26C3C" w:rsidP="0F9DCB10" w:rsidRDefault="31F26C3C" w14:paraId="06A66138" w14:textId="6987E1F9">
            <w:pPr>
              <w:pStyle w:val="Normalny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F9DCB10" w:rsidR="31F26C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15.07</w:t>
            </w:r>
          </w:p>
        </w:tc>
      </w:tr>
      <w:tr w:rsidR="0778D777" w:rsidTr="0B3AD539" w14:paraId="71219A39">
        <w:tc>
          <w:tcPr>
            <w:tcW w:w="5625" w:type="dxa"/>
            <w:tcMar/>
            <w:vAlign w:val="top"/>
          </w:tcPr>
          <w:p w:rsidR="0778D777" w:rsidP="0B3AD539" w:rsidRDefault="0778D777" w14:paraId="54A723DB" w14:textId="2E691D9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proofErr w:type="spellStart"/>
            <w:r w:rsidRPr="0B3AD539" w:rsidR="574BC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Korczoka</w:t>
            </w:r>
            <w:proofErr w:type="spellEnd"/>
            <w:r w:rsidRPr="0B3AD539" w:rsidR="574BC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  <w:r w:rsidRPr="0B3AD539" w:rsidR="78A0C9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ING</w:t>
            </w:r>
            <w:r w:rsidRPr="0B3AD539" w:rsidR="33E81D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0B3AD539" w:rsidR="33E81D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</w:t>
            </w:r>
            <w:proofErr w:type="spellEnd"/>
            <w:r w:rsidRPr="0B3AD539" w:rsidR="33E81D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. autobus</w:t>
            </w:r>
          </w:p>
        </w:tc>
        <w:tc>
          <w:tcPr>
            <w:tcW w:w="1125" w:type="dxa"/>
            <w:tcMar/>
            <w:vAlign w:val="top"/>
          </w:tcPr>
          <w:p w:rsidR="0778D777" w:rsidP="0F9DCB10" w:rsidRDefault="0778D777" w14:paraId="324395C5" w14:textId="3E21587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F9DCB10" w:rsidR="574BC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</w:t>
            </w:r>
            <w:r w:rsidRPr="0F9DCB10" w:rsidR="4B061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27</w:t>
            </w:r>
          </w:p>
        </w:tc>
      </w:tr>
      <w:tr w:rsidR="0778D777" w:rsidTr="0B3AD539" w14:paraId="38763C17">
        <w:tc>
          <w:tcPr>
            <w:tcW w:w="5625" w:type="dxa"/>
            <w:tcMar/>
            <w:vAlign w:val="top"/>
          </w:tcPr>
          <w:p w:rsidR="0778D777" w:rsidP="0778D777" w:rsidRDefault="0778D777" w14:paraId="79D1FC88" w14:textId="7404481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9DCB10" w:rsidR="574BC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Lompy Przyst. autobusowy</w:t>
            </w:r>
          </w:p>
        </w:tc>
        <w:tc>
          <w:tcPr>
            <w:tcW w:w="1125" w:type="dxa"/>
            <w:tcMar/>
            <w:vAlign w:val="top"/>
          </w:tcPr>
          <w:p w:rsidR="0778D777" w:rsidP="0F9DCB10" w:rsidRDefault="0778D777" w14:paraId="684141F3" w14:textId="2CB29BC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F9DCB10" w:rsidR="574BC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</w:t>
            </w:r>
            <w:r w:rsidRPr="0F9DCB10" w:rsidR="2CC7E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31</w:t>
            </w:r>
          </w:p>
        </w:tc>
      </w:tr>
      <w:tr w:rsidR="0778D777" w:rsidTr="0B3AD539" w14:paraId="5B08CD4F">
        <w:tc>
          <w:tcPr>
            <w:tcW w:w="5625" w:type="dxa"/>
            <w:tcMar/>
            <w:vAlign w:val="top"/>
          </w:tcPr>
          <w:p w:rsidR="0778D777" w:rsidP="0F9DCB10" w:rsidRDefault="0778D777" w14:paraId="4E2D4F2B" w14:textId="556063F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9DCB10" w:rsidR="574BC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Pawłów Pszczyńska </w:t>
            </w:r>
            <w:r w:rsidRPr="0F9DCB10" w:rsidR="4A5121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- </w:t>
            </w:r>
            <w:r w:rsidRPr="0F9DCB10" w:rsidR="574BC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Przyst. autobusowy</w:t>
            </w:r>
          </w:p>
        </w:tc>
        <w:tc>
          <w:tcPr>
            <w:tcW w:w="1125" w:type="dxa"/>
            <w:tcMar/>
            <w:vAlign w:val="top"/>
          </w:tcPr>
          <w:p w:rsidR="0778D777" w:rsidP="0F9DCB10" w:rsidRDefault="0778D777" w14:paraId="763EB29E" w14:textId="5BB9804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F9DCB10" w:rsidR="574BC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</w:t>
            </w:r>
            <w:r w:rsidRPr="0F9DCB10" w:rsidR="699860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33</w:t>
            </w:r>
          </w:p>
        </w:tc>
      </w:tr>
      <w:tr w:rsidR="0778D777" w:rsidTr="0B3AD539" w14:paraId="5F5F2A09">
        <w:tc>
          <w:tcPr>
            <w:tcW w:w="5625" w:type="dxa"/>
            <w:tcMar/>
            <w:vAlign w:val="top"/>
          </w:tcPr>
          <w:p w:rsidR="0778D777" w:rsidP="0F9DCB10" w:rsidRDefault="0778D777" w14:paraId="18A1EDE4" w14:textId="2924234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F9DCB10" w:rsidR="574BC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Pawłów Dorotki  </w:t>
            </w:r>
            <w:r w:rsidRPr="0F9DCB10" w:rsidR="2CD97C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- </w:t>
            </w:r>
            <w:r w:rsidRPr="0F9DCB10" w:rsidR="574BC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Przyst. autob</w:t>
            </w:r>
            <w:r w:rsidRPr="0F9DCB10" w:rsidR="148673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usowy</w:t>
            </w:r>
          </w:p>
        </w:tc>
        <w:tc>
          <w:tcPr>
            <w:tcW w:w="1125" w:type="dxa"/>
            <w:tcMar/>
            <w:vAlign w:val="top"/>
          </w:tcPr>
          <w:p w:rsidR="0778D777" w:rsidP="0F9DCB10" w:rsidRDefault="0778D777" w14:paraId="44836181" w14:textId="4297B54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9DCB10" w:rsidR="574BC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15.3</w:t>
            </w:r>
            <w:r w:rsidRPr="0F9DCB10" w:rsidR="36BF6F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</w:t>
            </w:r>
          </w:p>
        </w:tc>
      </w:tr>
      <w:tr w:rsidR="0778D777" w:rsidTr="0B3AD539" w14:paraId="5D2ADAF3">
        <w:tc>
          <w:tcPr>
            <w:tcW w:w="5625" w:type="dxa"/>
            <w:tcMar/>
            <w:vAlign w:val="top"/>
          </w:tcPr>
          <w:p w:rsidR="0778D777" w:rsidP="0778D777" w:rsidRDefault="0778D777" w14:paraId="307B9E4E" w14:textId="797BB97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9DCB10" w:rsidR="574BC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Kończyce ul. Paderewskiego/Miła Przyst.  autob.</w:t>
            </w:r>
          </w:p>
        </w:tc>
        <w:tc>
          <w:tcPr>
            <w:tcW w:w="1125" w:type="dxa"/>
            <w:tcMar/>
            <w:vAlign w:val="top"/>
          </w:tcPr>
          <w:p w:rsidR="0778D777" w:rsidP="0F9DCB10" w:rsidRDefault="0778D777" w14:paraId="5C891E8A" w14:textId="5806909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F9DCB10" w:rsidR="574BC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15.3</w:t>
            </w:r>
            <w:r w:rsidRPr="0F9DCB10" w:rsidR="3E7626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9</w:t>
            </w:r>
          </w:p>
        </w:tc>
      </w:tr>
      <w:tr w:rsidR="0778D777" w:rsidTr="0B3AD539" w14:paraId="41DDAE82">
        <w:tc>
          <w:tcPr>
            <w:tcW w:w="5625" w:type="dxa"/>
            <w:tcMar/>
            <w:vAlign w:val="top"/>
          </w:tcPr>
          <w:p w:rsidR="0778D777" w:rsidP="0778D777" w:rsidRDefault="0778D777" w14:paraId="31AF6AE3" w14:textId="03C0D8A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9DCB10" w:rsidR="574BC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Kończyce ul. Beskidzka Przyst. autobusowy</w:t>
            </w:r>
          </w:p>
        </w:tc>
        <w:tc>
          <w:tcPr>
            <w:tcW w:w="1125" w:type="dxa"/>
            <w:tcMar/>
            <w:vAlign w:val="top"/>
          </w:tcPr>
          <w:p w:rsidR="0778D777" w:rsidP="0F9DCB10" w:rsidRDefault="0778D777" w14:paraId="11BC716A" w14:textId="5E87169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F9DCB10" w:rsidR="574BC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</w:t>
            </w:r>
            <w:r w:rsidRPr="0F9DCB10" w:rsidR="2CB63F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43</w:t>
            </w:r>
          </w:p>
        </w:tc>
      </w:tr>
    </w:tbl>
    <w:p w:rsidR="0778D777" w:rsidP="0778D777" w:rsidRDefault="0778D777" w14:paraId="46C9D174" w14:textId="4A6B51EC">
      <w:pPr>
        <w:pStyle w:val="Normalny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w:rsidR="139864AC" w:rsidP="139864AC" w:rsidRDefault="139864AC" w14:paraId="2B367349" w14:textId="215FB2DC">
      <w:pPr>
        <w:pStyle w:val="Normalny"/>
        <w:jc w:val="center"/>
        <w:rPr>
          <w:color w:val="000000" w:themeColor="text1" w:themeTint="FF" w:themeShade="FF"/>
        </w:rPr>
      </w:pPr>
    </w:p>
    <w:p xmlns:wp14="http://schemas.microsoft.com/office/word/2010/wordml" w:rsidR="00C110E0" w:rsidP="139864AC" w:rsidRDefault="00C110E0" w14:paraId="44EAFD9C" wp14:noSpellErr="1" wp14:textId="67880E20">
      <w:pPr>
        <w:pStyle w:val="Tytu"/>
        <w:jc w:val="center"/>
        <w:rPr>
          <w:b w:val="1"/>
          <w:bCs w:val="1"/>
          <w:sz w:val="36"/>
          <w:szCs w:val="36"/>
        </w:rPr>
      </w:pPr>
    </w:p>
    <w:sectPr w:rsidR="00C110E0">
      <w:pgSz w:w="11906" w:h="16838" w:orient="portrait"/>
      <w:pgMar w:top="567" w:right="567" w:bottom="567" w:left="56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13712f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38bcae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d52602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a216bc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05e65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nsid w:val="664885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110E0"/>
    <w:rsid w:val="002E045A"/>
    <w:rsid w:val="00C0653A"/>
    <w:rsid w:val="00C110E0"/>
    <w:rsid w:val="03B9D419"/>
    <w:rsid w:val="0496D854"/>
    <w:rsid w:val="0716DE29"/>
    <w:rsid w:val="073E7B93"/>
    <w:rsid w:val="0778D777"/>
    <w:rsid w:val="085C7E28"/>
    <w:rsid w:val="0AB07442"/>
    <w:rsid w:val="0B3AD539"/>
    <w:rsid w:val="0D8B24A8"/>
    <w:rsid w:val="0F9DCB10"/>
    <w:rsid w:val="1210494B"/>
    <w:rsid w:val="130C80EE"/>
    <w:rsid w:val="1312CBF0"/>
    <w:rsid w:val="139864AC"/>
    <w:rsid w:val="13BC7BE2"/>
    <w:rsid w:val="1486733F"/>
    <w:rsid w:val="19CC5089"/>
    <w:rsid w:val="1CBA04F6"/>
    <w:rsid w:val="23CE5F3C"/>
    <w:rsid w:val="24C6629F"/>
    <w:rsid w:val="24EC3B54"/>
    <w:rsid w:val="25B2380C"/>
    <w:rsid w:val="25C897DD"/>
    <w:rsid w:val="2643BD45"/>
    <w:rsid w:val="285ABBB0"/>
    <w:rsid w:val="288FA89B"/>
    <w:rsid w:val="28D2C042"/>
    <w:rsid w:val="2A2B78FC"/>
    <w:rsid w:val="2A2B78FC"/>
    <w:rsid w:val="2A9A5F35"/>
    <w:rsid w:val="2B4D782A"/>
    <w:rsid w:val="2BC7495D"/>
    <w:rsid w:val="2C774451"/>
    <w:rsid w:val="2CB63FC2"/>
    <w:rsid w:val="2CC7E665"/>
    <w:rsid w:val="2CD97C28"/>
    <w:rsid w:val="2DB08878"/>
    <w:rsid w:val="2DCE6D3C"/>
    <w:rsid w:val="2E1F4716"/>
    <w:rsid w:val="2E541C88"/>
    <w:rsid w:val="2EDEEB47"/>
    <w:rsid w:val="305743AB"/>
    <w:rsid w:val="30DDD227"/>
    <w:rsid w:val="3130DCBF"/>
    <w:rsid w:val="31F26C3C"/>
    <w:rsid w:val="33E81DCD"/>
    <w:rsid w:val="36BF6FE6"/>
    <w:rsid w:val="37DA47FE"/>
    <w:rsid w:val="3A584498"/>
    <w:rsid w:val="3B2C0891"/>
    <w:rsid w:val="3B3A8D16"/>
    <w:rsid w:val="3BA445F2"/>
    <w:rsid w:val="3BCC6999"/>
    <w:rsid w:val="3BE55AAD"/>
    <w:rsid w:val="3E4E62AC"/>
    <w:rsid w:val="3E762674"/>
    <w:rsid w:val="400DFE39"/>
    <w:rsid w:val="4198F6BC"/>
    <w:rsid w:val="419D6B60"/>
    <w:rsid w:val="4295A407"/>
    <w:rsid w:val="436A60E8"/>
    <w:rsid w:val="44317468"/>
    <w:rsid w:val="45063149"/>
    <w:rsid w:val="45BED677"/>
    <w:rsid w:val="48BC759C"/>
    <w:rsid w:val="4A512102"/>
    <w:rsid w:val="4AE414E1"/>
    <w:rsid w:val="4B06133E"/>
    <w:rsid w:val="4E1C1EAD"/>
    <w:rsid w:val="4E7BFAA3"/>
    <w:rsid w:val="4FB05EEB"/>
    <w:rsid w:val="5000A0E0"/>
    <w:rsid w:val="529B8C37"/>
    <w:rsid w:val="55D22DBC"/>
    <w:rsid w:val="56FF8C9A"/>
    <w:rsid w:val="574BC93F"/>
    <w:rsid w:val="576DFE1D"/>
    <w:rsid w:val="5CED4680"/>
    <w:rsid w:val="5FE2D6BC"/>
    <w:rsid w:val="62DB5066"/>
    <w:rsid w:val="6679F6C0"/>
    <w:rsid w:val="669A9C93"/>
    <w:rsid w:val="69986014"/>
    <w:rsid w:val="6A10741C"/>
    <w:rsid w:val="6AA29A4C"/>
    <w:rsid w:val="6B0AF16B"/>
    <w:rsid w:val="6B9C661E"/>
    <w:rsid w:val="6C6C39BF"/>
    <w:rsid w:val="731421EF"/>
    <w:rsid w:val="782E72FF"/>
    <w:rsid w:val="78A0C9E9"/>
    <w:rsid w:val="790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D990"/>
  <w15:docId w15:val="{F8482324-4F61-4A80-AA83-E8E81E39A7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jc w:val="center"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36"/>
      <w:szCs w:val="36"/>
    </w:rPr>
  </w:style>
  <w:style w:type="paragraph" w:styleId="Podtytu">
    <w:name w:val="Subtitle"/>
    <w:basedOn w:val="Normalny"/>
    <w:next w:val="Normalny"/>
    <w:pPr>
      <w:keepNext/>
      <w:spacing w:before="240" w:after="120"/>
      <w:jc w:val="center"/>
    </w:pPr>
    <w:rPr>
      <w:rFonts w:ascii="Arial" w:hAnsi="Arial" w:eastAsia="Arial" w:cs="Arial"/>
      <w:i/>
      <w:sz w:val="28"/>
      <w:szCs w:val="28"/>
    </w:rPr>
  </w:style>
  <w:style w:type="table" w:styleId="a" w:customStyle="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jc w:val="center"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36"/>
      <w:szCs w:val="36"/>
    </w:rPr>
  </w:style>
  <w:style w:type="paragraph" w:styleId="Podtytu">
    <w:name w:val="Subtitle"/>
    <w:basedOn w:val="Normalny"/>
    <w:next w:val="Normalny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numbering.xml" Id="Ra9a0b8015fb543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vice</dc:creator>
  <lastModifiedBy>Małgorzata Kamska</lastModifiedBy>
  <revision>8</revision>
  <dcterms:created xsi:type="dcterms:W3CDTF">2019-11-22T13:44:00.0000000Z</dcterms:created>
  <dcterms:modified xsi:type="dcterms:W3CDTF">2023-01-10T12:45:10.2068523Z</dcterms:modified>
</coreProperties>
</file>